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6B" w:rsidRDefault="00937A9A" w:rsidP="00937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COMUNICAZIONI LAVORI PUC 3</w:t>
      </w:r>
    </w:p>
    <w:p w:rsidR="00937A9A" w:rsidRDefault="00937A9A" w:rsidP="00937A9A">
      <w:pPr>
        <w:rPr>
          <w:rFonts w:ascii="Times New Roman" w:hAnsi="Times New Roman" w:cs="Times New Roman"/>
          <w:sz w:val="24"/>
          <w:szCs w:val="24"/>
        </w:rPr>
      </w:pPr>
    </w:p>
    <w:p w:rsidR="00937A9A" w:rsidRDefault="00937A9A" w:rsidP="00055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seguito di un incontro svoltosi il 7 luglio scorso tra l’Amministrazione comunale, il Direttore dei lavori e il Direttore di cantiere della ditta appaltatrice, sono stati definiti i passaggi che a breve porteranno alla conclusione dei lavori previsti dal </w:t>
      </w:r>
      <w:proofErr w:type="spellStart"/>
      <w:r>
        <w:rPr>
          <w:rFonts w:ascii="Times New Roman" w:hAnsi="Times New Roman" w:cs="Times New Roman"/>
          <w:sz w:val="24"/>
          <w:szCs w:val="24"/>
        </w:rPr>
        <w:t>Puc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riferiti al miglioramento della viabilità.</w:t>
      </w:r>
    </w:p>
    <w:p w:rsidR="00937A9A" w:rsidRDefault="00937A9A" w:rsidP="00055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lavori in corso stanno proseguendo come da programma con la pavimentazione dei marciapiedi lungo Via della Libertà e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Maiolata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65CD" w:rsidRDefault="00937A9A" w:rsidP="00055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programma prevede l’ultimazione di detti lavori entro questa settimana e la riapertura </w:t>
      </w:r>
      <w:r w:rsidR="008C7714">
        <w:rPr>
          <w:rFonts w:ascii="Times New Roman" w:hAnsi="Times New Roman" w:cs="Times New Roman"/>
          <w:sz w:val="24"/>
          <w:szCs w:val="24"/>
        </w:rPr>
        <w:t xml:space="preserve">temporanea </w:t>
      </w:r>
      <w:r>
        <w:rPr>
          <w:rFonts w:ascii="Times New Roman" w:hAnsi="Times New Roman" w:cs="Times New Roman"/>
          <w:sz w:val="24"/>
          <w:szCs w:val="24"/>
        </w:rPr>
        <w:t xml:space="preserve">della viabilità per e da Orvieto nella giornata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lunedi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luglio.</w:t>
      </w:r>
      <w:r w:rsidR="009A6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5CD" w:rsidRDefault="008C7714" w:rsidP="00055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Entro la prossima settimana è previsto il completamento della realizzazione del parcheggio di via della Libertà</w:t>
      </w:r>
      <w:r w:rsidR="009A65CD">
        <w:rPr>
          <w:rFonts w:ascii="Times New Roman" w:hAnsi="Times New Roman" w:cs="Times New Roman"/>
          <w:sz w:val="24"/>
          <w:szCs w:val="24"/>
        </w:rPr>
        <w:t xml:space="preserve"> mentre nella settimana compresa tra il 18 ed il 23 luglio è prevista l’asfaltatura i cui lavori dureranno 3 o 4 giorni.</w:t>
      </w:r>
    </w:p>
    <w:p w:rsidR="009A65CD" w:rsidRDefault="009A65CD" w:rsidP="00055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Entro la fine della prossima settimana, inoltre, l’impresa provvederà alla realizzazione dell’impianto semaforico lungo via Mazzini.</w:t>
      </w:r>
    </w:p>
    <w:p w:rsidR="00937A9A" w:rsidRDefault="009A65CD" w:rsidP="00055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Seguiranno altri interventi previsti dal </w:t>
      </w:r>
      <w:proofErr w:type="spellStart"/>
      <w:r>
        <w:rPr>
          <w:rFonts w:ascii="Times New Roman" w:hAnsi="Times New Roman" w:cs="Times New Roman"/>
          <w:sz w:val="24"/>
          <w:szCs w:val="24"/>
        </w:rPr>
        <w:t>Puc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 però non necessitano di interruzioni della viabilità.</w:t>
      </w:r>
      <w:r w:rsidR="008C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5CD" w:rsidRDefault="009A65CD" w:rsidP="00055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Lunedì 11 luglio la riapertura temporanea di via della Libertà, in attesa degli interventi di asfaltatura, sarà </w:t>
      </w:r>
      <w:r w:rsidR="000555C2">
        <w:rPr>
          <w:rFonts w:ascii="Times New Roman" w:hAnsi="Times New Roman" w:cs="Times New Roman"/>
          <w:sz w:val="24"/>
          <w:szCs w:val="24"/>
        </w:rPr>
        <w:t>debitamente regolamentata dalla segnaletica predisposta</w:t>
      </w:r>
      <w:bookmarkStart w:id="0" w:name="_GoBack"/>
      <w:bookmarkEnd w:id="0"/>
      <w:r w:rsidR="000555C2">
        <w:rPr>
          <w:rFonts w:ascii="Times New Roman" w:hAnsi="Times New Roman" w:cs="Times New Roman"/>
          <w:sz w:val="24"/>
          <w:szCs w:val="24"/>
        </w:rPr>
        <w:t xml:space="preserve"> dalla ditta appaltatrice.</w:t>
      </w:r>
    </w:p>
    <w:p w:rsidR="000555C2" w:rsidRPr="00937A9A" w:rsidRDefault="000555C2" w:rsidP="00055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Rimane per ora immutata la circolazione interna, con il senso unico a scendere di Via Mazzini e la risalita per la Costa del Mulino.</w:t>
      </w:r>
    </w:p>
    <w:sectPr w:rsidR="000555C2" w:rsidRPr="00937A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9A"/>
    <w:rsid w:val="000555C2"/>
    <w:rsid w:val="008C7714"/>
    <w:rsid w:val="00937A9A"/>
    <w:rsid w:val="009A65CD"/>
    <w:rsid w:val="00A1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2016-07-08T18:24:00Z</dcterms:created>
  <dcterms:modified xsi:type="dcterms:W3CDTF">2016-07-08T19:12:00Z</dcterms:modified>
</cp:coreProperties>
</file>